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4F1F" w14:textId="77777777" w:rsidR="008C397B" w:rsidRDefault="00757C53">
      <w:pPr>
        <w:jc w:val="center"/>
        <w:rPr>
          <w:sz w:val="48"/>
          <w:szCs w:val="48"/>
        </w:rPr>
      </w:pPr>
      <w:r>
        <w:rPr>
          <w:sz w:val="48"/>
          <w:szCs w:val="48"/>
        </w:rPr>
        <w:t>CURRICOLO TECNOLOGIA</w:t>
      </w:r>
    </w:p>
    <w:p w14:paraId="2B6B47AF" w14:textId="77777777" w:rsidR="008C397B" w:rsidRDefault="00757C53">
      <w:pPr>
        <w:jc w:val="center"/>
        <w:rPr>
          <w:sz w:val="48"/>
          <w:szCs w:val="48"/>
        </w:rPr>
      </w:pPr>
      <w:r>
        <w:rPr>
          <w:sz w:val="48"/>
          <w:szCs w:val="48"/>
        </w:rPr>
        <w:t>SCUOLA PRIMARIA</w:t>
      </w:r>
    </w:p>
    <w:p w14:paraId="4DA9BBDF" w14:textId="77777777" w:rsidR="008C397B" w:rsidRDefault="00757C53">
      <w:pPr>
        <w:jc w:val="center"/>
        <w:rPr>
          <w:sz w:val="48"/>
          <w:szCs w:val="48"/>
        </w:rPr>
      </w:pPr>
      <w:r>
        <w:rPr>
          <w:sz w:val="48"/>
          <w:szCs w:val="48"/>
        </w:rPr>
        <w:t>CLASSE PRIMA</w:t>
      </w:r>
    </w:p>
    <w:tbl>
      <w:tblPr>
        <w:tblStyle w:val="a"/>
        <w:tblW w:w="99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0"/>
        <w:gridCol w:w="3210"/>
        <w:gridCol w:w="3540"/>
      </w:tblGrid>
      <w:tr w:rsidR="008C397B" w14:paraId="631BB421" w14:textId="77777777">
        <w:tc>
          <w:tcPr>
            <w:tcW w:w="3210" w:type="dxa"/>
          </w:tcPr>
          <w:p w14:paraId="039935CE" w14:textId="77777777" w:rsidR="008C397B" w:rsidRDefault="00757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COMPETENZE</w:t>
            </w:r>
          </w:p>
        </w:tc>
        <w:tc>
          <w:tcPr>
            <w:tcW w:w="3210" w:type="dxa"/>
          </w:tcPr>
          <w:p w14:paraId="27B1C082" w14:textId="77777777" w:rsidR="008C397B" w:rsidRDefault="00757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CONOSCENZE</w:t>
            </w:r>
          </w:p>
        </w:tc>
        <w:tc>
          <w:tcPr>
            <w:tcW w:w="3540" w:type="dxa"/>
          </w:tcPr>
          <w:p w14:paraId="6932F631" w14:textId="77777777" w:rsidR="008C397B" w:rsidRDefault="00757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ABILITA’</w:t>
            </w:r>
          </w:p>
        </w:tc>
      </w:tr>
      <w:tr w:rsidR="008C397B" w14:paraId="7B1147EC" w14:textId="77777777">
        <w:tc>
          <w:tcPr>
            <w:tcW w:w="3210" w:type="dxa"/>
          </w:tcPr>
          <w:p w14:paraId="38DA3945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Utilizzare materiali e strumenti coerentemente con il contesto in uso.</w:t>
            </w:r>
          </w:p>
          <w:p w14:paraId="26D3D965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  <w:sz w:val="24"/>
                <w:szCs w:val="24"/>
              </w:rPr>
            </w:pPr>
          </w:p>
          <w:p w14:paraId="2847BC8D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Utilizzare semplici procedure per realizzare creazioni.</w:t>
            </w:r>
          </w:p>
        </w:tc>
        <w:tc>
          <w:tcPr>
            <w:tcW w:w="3210" w:type="dxa"/>
          </w:tcPr>
          <w:p w14:paraId="6319444A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Caratteristiche proprie di un oggetto e delle parti che lo compongono.</w:t>
            </w:r>
          </w:p>
          <w:p w14:paraId="5B5DA745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  <w:sz w:val="24"/>
                <w:szCs w:val="24"/>
              </w:rPr>
            </w:pPr>
          </w:p>
          <w:p w14:paraId="32E6DA7C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Identificazione di alcuni materiali e del loro impiego.</w:t>
            </w:r>
          </w:p>
          <w:p w14:paraId="5D588769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  <w:sz w:val="24"/>
                <w:szCs w:val="24"/>
              </w:rPr>
            </w:pPr>
          </w:p>
          <w:p w14:paraId="284FA21C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  <w:sz w:val="24"/>
                <w:szCs w:val="24"/>
              </w:rPr>
            </w:pPr>
          </w:p>
          <w:p w14:paraId="120AD348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Creare semplici manufatti e decorazioni.</w:t>
            </w:r>
          </w:p>
        </w:tc>
        <w:tc>
          <w:tcPr>
            <w:tcW w:w="3540" w:type="dxa"/>
          </w:tcPr>
          <w:p w14:paraId="44583318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Osservare e analizzare le caratteristiche di elementi che compongono </w:t>
            </w:r>
            <w:r>
              <w:rPr>
                <w:sz w:val="24"/>
                <w:szCs w:val="24"/>
              </w:rPr>
              <w:t>l'ambiente</w:t>
            </w:r>
            <w:r>
              <w:rPr>
                <w:color w:val="000000"/>
                <w:sz w:val="24"/>
                <w:szCs w:val="24"/>
              </w:rPr>
              <w:t xml:space="preserve"> di vita del bambino riconoscendone le funzioni.</w:t>
            </w:r>
          </w:p>
          <w:p w14:paraId="06ACF391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  <w:sz w:val="24"/>
                <w:szCs w:val="24"/>
              </w:rPr>
            </w:pPr>
          </w:p>
          <w:p w14:paraId="3408BEF8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Denominare ed elencare le caratteristiche degli oggetti che osserva.</w:t>
            </w:r>
          </w:p>
          <w:p w14:paraId="4E92F9E6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  <w:sz w:val="24"/>
                <w:szCs w:val="24"/>
              </w:rPr>
            </w:pPr>
          </w:p>
          <w:p w14:paraId="7789C32B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  <w:sz w:val="24"/>
                <w:szCs w:val="24"/>
              </w:rPr>
            </w:pPr>
          </w:p>
        </w:tc>
      </w:tr>
    </w:tbl>
    <w:p w14:paraId="610119F3" w14:textId="77777777" w:rsidR="008C397B" w:rsidRDefault="008C397B"/>
    <w:p w14:paraId="024D6ACE" w14:textId="77777777" w:rsidR="008C397B" w:rsidRDefault="008C397B"/>
    <w:p w14:paraId="6F07070C" w14:textId="77777777" w:rsidR="008C397B" w:rsidRDefault="00757C53">
      <w:pPr>
        <w:jc w:val="center"/>
      </w:pPr>
      <w:r>
        <w:rPr>
          <w:sz w:val="48"/>
          <w:szCs w:val="48"/>
        </w:rPr>
        <w:t>CLASSE SECONDA</w:t>
      </w:r>
    </w:p>
    <w:tbl>
      <w:tblPr>
        <w:tblStyle w:val="a0"/>
        <w:tblW w:w="99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0"/>
        <w:gridCol w:w="3210"/>
        <w:gridCol w:w="3510"/>
      </w:tblGrid>
      <w:tr w:rsidR="008C397B" w14:paraId="79870800" w14:textId="77777777">
        <w:tc>
          <w:tcPr>
            <w:tcW w:w="3210" w:type="dxa"/>
          </w:tcPr>
          <w:p w14:paraId="7BA649A0" w14:textId="77777777" w:rsidR="008C397B" w:rsidRDefault="00757C53">
            <w:bookmarkStart w:id="0" w:name="_heading=h.gjdgxs" w:colFirst="0" w:colLast="0"/>
            <w:bookmarkEnd w:id="0"/>
            <w:r>
              <w:t>COMPETENZE</w:t>
            </w:r>
          </w:p>
        </w:tc>
        <w:tc>
          <w:tcPr>
            <w:tcW w:w="3210" w:type="dxa"/>
          </w:tcPr>
          <w:p w14:paraId="3563700B" w14:textId="77777777" w:rsidR="008C397B" w:rsidRDefault="00757C53">
            <w:r>
              <w:t>CONOSCENZE</w:t>
            </w:r>
          </w:p>
        </w:tc>
        <w:tc>
          <w:tcPr>
            <w:tcW w:w="3510" w:type="dxa"/>
          </w:tcPr>
          <w:p w14:paraId="42CE25A5" w14:textId="77777777" w:rsidR="008C397B" w:rsidRDefault="00757C53">
            <w:r>
              <w:t>ABILITA’</w:t>
            </w:r>
          </w:p>
        </w:tc>
      </w:tr>
      <w:tr w:rsidR="008C397B" w14:paraId="0473A83C" w14:textId="77777777">
        <w:tc>
          <w:tcPr>
            <w:tcW w:w="3210" w:type="dxa"/>
          </w:tcPr>
          <w:p w14:paraId="4C4AD8C4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Utilizzare materiali e strumenti coerentemente con il contesto in uso.</w:t>
            </w:r>
          </w:p>
          <w:p w14:paraId="6E6ABF47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1038EC19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Utilizzare semplici procedure per realizzare creazioni.</w:t>
            </w:r>
          </w:p>
          <w:p w14:paraId="72C644BC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3B47CF57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Favorire lo sviluppo della creatività e dei processi logici.</w:t>
            </w:r>
          </w:p>
        </w:tc>
        <w:tc>
          <w:tcPr>
            <w:tcW w:w="3210" w:type="dxa"/>
          </w:tcPr>
          <w:p w14:paraId="4CEA1DF0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Caratteristiche proprie di un oggetto e delle parti che lo compongono.</w:t>
            </w:r>
          </w:p>
          <w:p w14:paraId="4C8B5827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18C1B373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Identificazione di alcuni materiali e del loro impiego e della loro storia.</w:t>
            </w:r>
          </w:p>
          <w:p w14:paraId="5A0E101A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688CA0AA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75FC972F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Creare semplici manufatti e decorazioni.</w:t>
            </w:r>
          </w:p>
          <w:p w14:paraId="7640E8D2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3330BF25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Pensiero computazionale.</w:t>
            </w:r>
          </w:p>
        </w:tc>
        <w:tc>
          <w:tcPr>
            <w:tcW w:w="3510" w:type="dxa"/>
          </w:tcPr>
          <w:p w14:paraId="7021B5D8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Osservare e analizzare le caratteristiche di elementi che compongono </w:t>
            </w:r>
            <w:r>
              <w:t>l'ambiente</w:t>
            </w:r>
            <w:r>
              <w:rPr>
                <w:color w:val="000000"/>
              </w:rPr>
              <w:t xml:space="preserve"> di vita del bambino riconoscendone le funzioni.</w:t>
            </w:r>
          </w:p>
          <w:p w14:paraId="584A23A4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2F46344E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Denominare ed elencare le caratteristiche degli oggetti che osserva.</w:t>
            </w:r>
          </w:p>
          <w:p w14:paraId="33515320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51EED4B5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Svolgere un elaborato seguendo semplici indicazioni</w:t>
            </w:r>
          </w:p>
          <w:p w14:paraId="5262F4AD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39517148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</w:p>
        </w:tc>
      </w:tr>
    </w:tbl>
    <w:p w14:paraId="6409A770" w14:textId="77777777" w:rsidR="008C397B" w:rsidRDefault="008C397B"/>
    <w:p w14:paraId="616962E1" w14:textId="77777777" w:rsidR="008C397B" w:rsidRDefault="008C397B">
      <w:pPr>
        <w:jc w:val="center"/>
        <w:rPr>
          <w:sz w:val="48"/>
          <w:szCs w:val="48"/>
        </w:rPr>
      </w:pPr>
      <w:bookmarkStart w:id="1" w:name="_heading=h.30j0zll" w:colFirst="0" w:colLast="0"/>
      <w:bookmarkEnd w:id="1"/>
    </w:p>
    <w:p w14:paraId="230340DC" w14:textId="77777777" w:rsidR="008C397B" w:rsidRDefault="008C397B">
      <w:pPr>
        <w:jc w:val="center"/>
        <w:rPr>
          <w:sz w:val="48"/>
          <w:szCs w:val="48"/>
        </w:rPr>
      </w:pPr>
      <w:bookmarkStart w:id="2" w:name="_heading=h.lxjj3b6eqtdu" w:colFirst="0" w:colLast="0"/>
      <w:bookmarkEnd w:id="2"/>
    </w:p>
    <w:p w14:paraId="4EDBF9B5" w14:textId="77777777" w:rsidR="008C397B" w:rsidRDefault="00757C53">
      <w:pPr>
        <w:jc w:val="center"/>
        <w:rPr>
          <w:sz w:val="48"/>
          <w:szCs w:val="48"/>
        </w:rPr>
      </w:pPr>
      <w:bookmarkStart w:id="3" w:name="_heading=h.q7qtjrbj23p7" w:colFirst="0" w:colLast="0"/>
      <w:bookmarkEnd w:id="3"/>
      <w:r>
        <w:rPr>
          <w:sz w:val="48"/>
          <w:szCs w:val="48"/>
        </w:rPr>
        <w:t>CLASSE TERZA</w:t>
      </w:r>
    </w:p>
    <w:tbl>
      <w:tblPr>
        <w:tblStyle w:val="a1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0"/>
        <w:gridCol w:w="3210"/>
        <w:gridCol w:w="3645"/>
      </w:tblGrid>
      <w:tr w:rsidR="008C397B" w14:paraId="1F563674" w14:textId="77777777">
        <w:tc>
          <w:tcPr>
            <w:tcW w:w="3210" w:type="dxa"/>
          </w:tcPr>
          <w:p w14:paraId="68078106" w14:textId="77777777" w:rsidR="008C397B" w:rsidRDefault="00757C53">
            <w:r>
              <w:t>COMPETENZE</w:t>
            </w:r>
          </w:p>
        </w:tc>
        <w:tc>
          <w:tcPr>
            <w:tcW w:w="3210" w:type="dxa"/>
          </w:tcPr>
          <w:p w14:paraId="02EDAF15" w14:textId="77777777" w:rsidR="008C397B" w:rsidRDefault="00757C53">
            <w:r>
              <w:t>CONOSCENZE</w:t>
            </w:r>
          </w:p>
        </w:tc>
        <w:tc>
          <w:tcPr>
            <w:tcW w:w="3645" w:type="dxa"/>
          </w:tcPr>
          <w:p w14:paraId="73625B51" w14:textId="77777777" w:rsidR="008C397B" w:rsidRDefault="00757C53">
            <w:r>
              <w:t>ABILITA’</w:t>
            </w:r>
          </w:p>
        </w:tc>
      </w:tr>
      <w:tr w:rsidR="008C397B" w14:paraId="3453B672" w14:textId="77777777">
        <w:tc>
          <w:tcPr>
            <w:tcW w:w="3210" w:type="dxa"/>
          </w:tcPr>
          <w:p w14:paraId="4973CCA4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Utilizzare materiali e strumenti coerentemente con il contesto in uso.</w:t>
            </w:r>
          </w:p>
          <w:p w14:paraId="7A7E9ADF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66086168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Utilizzare semplici procedure per realizzare creazioni.</w:t>
            </w:r>
          </w:p>
          <w:p w14:paraId="6A8DD17C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5DAA61CE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Favorire lo sviluppo della creatività e dei processi logici.</w:t>
            </w:r>
          </w:p>
        </w:tc>
        <w:tc>
          <w:tcPr>
            <w:tcW w:w="3210" w:type="dxa"/>
          </w:tcPr>
          <w:p w14:paraId="6C76FAEB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Caratteristiche proprie di un oggetto e delle parti che lo compongono.</w:t>
            </w:r>
          </w:p>
          <w:p w14:paraId="2B84F678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26F01F0E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Identificazione di alcuni materiali e del loro impiego e della loro storia.</w:t>
            </w:r>
          </w:p>
          <w:p w14:paraId="64E41E2C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1E665FC5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5874BD9D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Creare semplici manufatti e decorazioni.</w:t>
            </w:r>
          </w:p>
          <w:p w14:paraId="119B20F5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074C0038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Pensiero computazionale.</w:t>
            </w:r>
          </w:p>
        </w:tc>
        <w:tc>
          <w:tcPr>
            <w:tcW w:w="3645" w:type="dxa"/>
          </w:tcPr>
          <w:p w14:paraId="09B11414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Osservare e analizzare le caratteristiche di elementi che compongono </w:t>
            </w:r>
            <w:r>
              <w:t>l'ambiente</w:t>
            </w:r>
            <w:r>
              <w:rPr>
                <w:color w:val="000000"/>
              </w:rPr>
              <w:t xml:space="preserve"> di vita del bambino riconoscendone le funzioni</w:t>
            </w:r>
            <w:r>
              <w:t>.</w:t>
            </w:r>
          </w:p>
          <w:p w14:paraId="695BEB6D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06639C3A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Denominare ed elencare le caratteristiche degli oggetti che osserva</w:t>
            </w:r>
          </w:p>
          <w:p w14:paraId="366D1890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12542EB2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Stimolare la capacità di attenzione, concentrazione e memoria</w:t>
            </w:r>
          </w:p>
          <w:p w14:paraId="42902919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2F857408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Seguire i comandi in ordine, risolvere i problemi utilizzando algoritmi</w:t>
            </w:r>
          </w:p>
          <w:p w14:paraId="2DC1297B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66610D9A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</w:p>
        </w:tc>
      </w:tr>
    </w:tbl>
    <w:p w14:paraId="0A8B03AA" w14:textId="77777777" w:rsidR="008C397B" w:rsidRDefault="008C397B"/>
    <w:p w14:paraId="121858D8" w14:textId="77777777" w:rsidR="008C397B" w:rsidRDefault="008C397B"/>
    <w:p w14:paraId="4B14FFE7" w14:textId="77777777" w:rsidR="008C397B" w:rsidRDefault="008C397B"/>
    <w:p w14:paraId="7FAA2BE9" w14:textId="77777777" w:rsidR="008C397B" w:rsidRDefault="008C397B"/>
    <w:p w14:paraId="3E639889" w14:textId="77777777" w:rsidR="008C397B" w:rsidRDefault="008C397B"/>
    <w:p w14:paraId="0DDF823C" w14:textId="77777777" w:rsidR="008C397B" w:rsidRDefault="008C397B"/>
    <w:p w14:paraId="5293EFB1" w14:textId="77777777" w:rsidR="008C397B" w:rsidRDefault="008C397B"/>
    <w:p w14:paraId="105F4679" w14:textId="77777777" w:rsidR="008C397B" w:rsidRDefault="008C397B"/>
    <w:p w14:paraId="321F5C63" w14:textId="77777777" w:rsidR="008C397B" w:rsidRDefault="008C397B"/>
    <w:p w14:paraId="7827FFED" w14:textId="77777777" w:rsidR="008C397B" w:rsidRDefault="008C397B"/>
    <w:p w14:paraId="31922F9E" w14:textId="77777777" w:rsidR="008C397B" w:rsidRDefault="008C397B"/>
    <w:p w14:paraId="50399870" w14:textId="77777777" w:rsidR="008C397B" w:rsidRDefault="008C397B">
      <w:pPr>
        <w:rPr>
          <w:sz w:val="48"/>
          <w:szCs w:val="48"/>
        </w:rPr>
      </w:pPr>
    </w:p>
    <w:p w14:paraId="4C99EAEF" w14:textId="77777777" w:rsidR="008C397B" w:rsidRDefault="008C397B">
      <w:pPr>
        <w:jc w:val="center"/>
        <w:rPr>
          <w:sz w:val="48"/>
          <w:szCs w:val="48"/>
        </w:rPr>
      </w:pPr>
    </w:p>
    <w:p w14:paraId="47D6C264" w14:textId="77777777" w:rsidR="008C397B" w:rsidRDefault="008C397B">
      <w:pPr>
        <w:jc w:val="center"/>
        <w:rPr>
          <w:sz w:val="48"/>
          <w:szCs w:val="48"/>
        </w:rPr>
      </w:pPr>
    </w:p>
    <w:p w14:paraId="14EC61EE" w14:textId="77777777" w:rsidR="008C397B" w:rsidRDefault="00757C53">
      <w:pPr>
        <w:jc w:val="center"/>
        <w:rPr>
          <w:sz w:val="48"/>
          <w:szCs w:val="48"/>
        </w:rPr>
      </w:pPr>
      <w:r>
        <w:rPr>
          <w:sz w:val="48"/>
          <w:szCs w:val="48"/>
        </w:rPr>
        <w:t>CLASSE QUARTA</w:t>
      </w: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8C397B" w14:paraId="0F4A7155" w14:textId="77777777">
        <w:tc>
          <w:tcPr>
            <w:tcW w:w="3209" w:type="dxa"/>
          </w:tcPr>
          <w:p w14:paraId="4B7594A4" w14:textId="77777777" w:rsidR="008C397B" w:rsidRDefault="00757C53">
            <w:r>
              <w:t>COMPETENZE</w:t>
            </w:r>
          </w:p>
        </w:tc>
        <w:tc>
          <w:tcPr>
            <w:tcW w:w="3209" w:type="dxa"/>
          </w:tcPr>
          <w:p w14:paraId="78D445B8" w14:textId="77777777" w:rsidR="008C397B" w:rsidRDefault="00757C53">
            <w:r>
              <w:t>CONOSCENZE</w:t>
            </w:r>
          </w:p>
        </w:tc>
        <w:tc>
          <w:tcPr>
            <w:tcW w:w="3210" w:type="dxa"/>
          </w:tcPr>
          <w:p w14:paraId="0283A480" w14:textId="77777777" w:rsidR="008C397B" w:rsidRDefault="00757C53">
            <w:r>
              <w:t>ABILITA’</w:t>
            </w:r>
          </w:p>
        </w:tc>
      </w:tr>
      <w:tr w:rsidR="008C397B" w14:paraId="3A4D834C" w14:textId="77777777">
        <w:tc>
          <w:tcPr>
            <w:tcW w:w="3209" w:type="dxa"/>
          </w:tcPr>
          <w:p w14:paraId="35EA9183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Utilizzare materiali e strumenti coerentemente con il contesto in uso.</w:t>
            </w:r>
          </w:p>
          <w:p w14:paraId="02DD31F3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7AD1E535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Utilizzare semplici procedure per realizzare creazioni.</w:t>
            </w:r>
          </w:p>
          <w:p w14:paraId="6153095B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499AD694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Favorire lo sviluppo della creatività e dei processi logici.</w:t>
            </w:r>
          </w:p>
        </w:tc>
        <w:tc>
          <w:tcPr>
            <w:tcW w:w="3209" w:type="dxa"/>
          </w:tcPr>
          <w:p w14:paraId="5426C288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Caratteristiche proprie di un oggetto e delle parti che lo compongono.</w:t>
            </w:r>
          </w:p>
          <w:p w14:paraId="6E01C248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</w:pPr>
          </w:p>
          <w:p w14:paraId="54872D0E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Caratteristiche di alcune macchine che hanno migliorato la vita </w:t>
            </w:r>
            <w:proofErr w:type="gramStart"/>
            <w:r>
              <w:rPr>
                <w:color w:val="000000"/>
              </w:rPr>
              <w:t>dell’ uomo</w:t>
            </w:r>
            <w:proofErr w:type="gramEnd"/>
            <w:r>
              <w:rPr>
                <w:color w:val="000000"/>
              </w:rPr>
              <w:t xml:space="preserve"> nel corso della storia.</w:t>
            </w:r>
          </w:p>
          <w:p w14:paraId="60D85750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669A811C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50580256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Creare semplici manufatti e decorazioni.</w:t>
            </w:r>
          </w:p>
          <w:p w14:paraId="5B5E7E0C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53168646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Pensiero computazionale.</w:t>
            </w:r>
          </w:p>
        </w:tc>
        <w:tc>
          <w:tcPr>
            <w:tcW w:w="3210" w:type="dxa"/>
          </w:tcPr>
          <w:p w14:paraId="222A0532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Osservare e analizzare le caratteristiche di macchine di uso comune riconoscendone le funzioni.</w:t>
            </w:r>
          </w:p>
          <w:p w14:paraId="411619DE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07EB372A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Denominare ed elencare le caratteristiche degli strumenti che hanno migliorato la vita </w:t>
            </w:r>
            <w:proofErr w:type="gramStart"/>
            <w:r>
              <w:rPr>
                <w:color w:val="000000"/>
              </w:rPr>
              <w:t>dell’ uomo</w:t>
            </w:r>
            <w:proofErr w:type="gramEnd"/>
            <w:r>
              <w:rPr>
                <w:color w:val="000000"/>
              </w:rPr>
              <w:t>.</w:t>
            </w:r>
          </w:p>
          <w:p w14:paraId="65AFEDBE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294087AA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Individuare le funzioni degli strumenti adoperati per la costruzione dei manufatti</w:t>
            </w:r>
          </w:p>
          <w:p w14:paraId="2BA13EFB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63F9DBD4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Stimolare la capacità di attenzione, concentrazione e memoria.</w:t>
            </w:r>
          </w:p>
          <w:p w14:paraId="03733A26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768A6705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369F12E5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proofErr w:type="gramStart"/>
            <w:r>
              <w:rPr>
                <w:color w:val="000000"/>
              </w:rPr>
              <w:t>Creare  i</w:t>
            </w:r>
            <w:proofErr w:type="gramEnd"/>
            <w:r>
              <w:rPr>
                <w:color w:val="000000"/>
              </w:rPr>
              <w:t xml:space="preserve"> comandi in ordine, risolve i problemi utilizzando algoritmi.</w:t>
            </w:r>
          </w:p>
          <w:p w14:paraId="0FA49A36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38BCB3E1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</w:p>
        </w:tc>
      </w:tr>
    </w:tbl>
    <w:p w14:paraId="4AB2DC2A" w14:textId="77777777" w:rsidR="008C397B" w:rsidRDefault="008C397B"/>
    <w:p w14:paraId="4AB52421" w14:textId="77777777" w:rsidR="008C397B" w:rsidRDefault="008C397B"/>
    <w:p w14:paraId="2237DCE8" w14:textId="77777777" w:rsidR="008C397B" w:rsidRDefault="008C397B"/>
    <w:p w14:paraId="54227EBB" w14:textId="77777777" w:rsidR="008C397B" w:rsidRDefault="008C397B"/>
    <w:p w14:paraId="4A64AC97" w14:textId="77777777" w:rsidR="008C397B" w:rsidRDefault="008C397B"/>
    <w:p w14:paraId="133E02D6" w14:textId="77777777" w:rsidR="008C397B" w:rsidRDefault="008C397B"/>
    <w:p w14:paraId="4CFF8762" w14:textId="77777777" w:rsidR="008C397B" w:rsidRDefault="008C397B"/>
    <w:p w14:paraId="01F9AAEC" w14:textId="77777777" w:rsidR="008C397B" w:rsidRDefault="008C397B"/>
    <w:p w14:paraId="621EDDEC" w14:textId="77777777" w:rsidR="008C397B" w:rsidRDefault="008C397B"/>
    <w:p w14:paraId="55349DCC" w14:textId="77777777" w:rsidR="008C397B" w:rsidRDefault="00757C53">
      <w:pPr>
        <w:jc w:val="center"/>
        <w:rPr>
          <w:sz w:val="48"/>
          <w:szCs w:val="48"/>
        </w:rPr>
      </w:pPr>
      <w:r>
        <w:rPr>
          <w:sz w:val="48"/>
          <w:szCs w:val="48"/>
        </w:rPr>
        <w:t>CLASSE QUINTA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8C397B" w14:paraId="0158B3DF" w14:textId="77777777">
        <w:tc>
          <w:tcPr>
            <w:tcW w:w="3209" w:type="dxa"/>
          </w:tcPr>
          <w:p w14:paraId="5E967DA3" w14:textId="77777777" w:rsidR="008C397B" w:rsidRDefault="00757C53">
            <w:r>
              <w:t>COMPETENZE</w:t>
            </w:r>
          </w:p>
        </w:tc>
        <w:tc>
          <w:tcPr>
            <w:tcW w:w="3209" w:type="dxa"/>
          </w:tcPr>
          <w:p w14:paraId="4E5ED0F2" w14:textId="77777777" w:rsidR="008C397B" w:rsidRDefault="00757C53">
            <w:r>
              <w:t>CONOSCENZE</w:t>
            </w:r>
          </w:p>
        </w:tc>
        <w:tc>
          <w:tcPr>
            <w:tcW w:w="3210" w:type="dxa"/>
          </w:tcPr>
          <w:p w14:paraId="2682C1FC" w14:textId="77777777" w:rsidR="008C397B" w:rsidRDefault="00757C53">
            <w:r>
              <w:t>ABILITA’</w:t>
            </w:r>
          </w:p>
        </w:tc>
      </w:tr>
      <w:tr w:rsidR="008C397B" w14:paraId="7886278D" w14:textId="77777777">
        <w:tc>
          <w:tcPr>
            <w:tcW w:w="3209" w:type="dxa"/>
          </w:tcPr>
          <w:p w14:paraId="42F924E3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Utilizzare materiali e strumenti coerentemente con il contesto in uso.</w:t>
            </w:r>
          </w:p>
          <w:p w14:paraId="6B08FF1E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5330015B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Utilizzare semplici procedure per realizzare creazioni.</w:t>
            </w:r>
          </w:p>
          <w:p w14:paraId="73B0E9C8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650582CF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Favorire lo sviluppo della creatività e dei processi logici.</w:t>
            </w:r>
          </w:p>
        </w:tc>
        <w:tc>
          <w:tcPr>
            <w:tcW w:w="3209" w:type="dxa"/>
          </w:tcPr>
          <w:p w14:paraId="1F78216F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5EA757D2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Osservare e scoprire il funzionamento di </w:t>
            </w:r>
            <w:proofErr w:type="gramStart"/>
            <w:r>
              <w:rPr>
                <w:color w:val="000000"/>
              </w:rPr>
              <w:t>alcune  macchine</w:t>
            </w:r>
            <w:proofErr w:type="gramEnd"/>
            <w:r>
              <w:rPr>
                <w:color w:val="000000"/>
              </w:rPr>
              <w:t xml:space="preserve"> che utilizzano diverse forme di energia.</w:t>
            </w:r>
          </w:p>
          <w:p w14:paraId="54E0EB7B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Indicare, analizzare e riconoscere potenzialità e limiti nei mezzi di comunicazione.</w:t>
            </w:r>
          </w:p>
          <w:p w14:paraId="53B69F81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Individuare, riconoscere e analizzare le macchine e gli strumenti in grado di produrre testi, immagini e suoni.</w:t>
            </w:r>
          </w:p>
          <w:p w14:paraId="2011FF31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6D77C0C8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Pensiero computazionale.</w:t>
            </w:r>
          </w:p>
        </w:tc>
        <w:tc>
          <w:tcPr>
            <w:tcW w:w="3210" w:type="dxa"/>
          </w:tcPr>
          <w:p w14:paraId="262BAB86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Energia: </w:t>
            </w:r>
            <w:proofErr w:type="gramStart"/>
            <w:r>
              <w:rPr>
                <w:color w:val="000000"/>
              </w:rPr>
              <w:t>forme  e</w:t>
            </w:r>
            <w:proofErr w:type="gramEnd"/>
            <w:r>
              <w:rPr>
                <w:color w:val="000000"/>
              </w:rPr>
              <w:t xml:space="preserve"> utilizzo</w:t>
            </w:r>
          </w:p>
          <w:p w14:paraId="745FF8B0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20D45CF1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Denominare ed elencare le caratteristiche degli strumenti che hanno migliorato la vita </w:t>
            </w:r>
            <w:proofErr w:type="gramStart"/>
            <w:r>
              <w:rPr>
                <w:color w:val="000000"/>
              </w:rPr>
              <w:t>dell’ uomo</w:t>
            </w:r>
            <w:proofErr w:type="gramEnd"/>
            <w:r>
              <w:rPr>
                <w:color w:val="000000"/>
              </w:rPr>
              <w:t>.</w:t>
            </w:r>
          </w:p>
          <w:p w14:paraId="0DFE5DB3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725D4ED3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Realizzare una pagina per classe di un giornalino scolastico.</w:t>
            </w:r>
          </w:p>
          <w:p w14:paraId="00A5FAB4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7A8F7D37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Stimolare la capacità di attenzione, concentrazione e memoria.</w:t>
            </w:r>
          </w:p>
          <w:p w14:paraId="6DC39F2A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04BE0120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083DEDA3" w14:textId="77777777" w:rsidR="008C397B" w:rsidRDefault="00757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Creare comandi in ordine </w:t>
            </w:r>
            <w:proofErr w:type="gramStart"/>
            <w:r>
              <w:rPr>
                <w:color w:val="000000"/>
              </w:rPr>
              <w:t>e  risolve</w:t>
            </w:r>
            <w:proofErr w:type="gramEnd"/>
            <w:r>
              <w:rPr>
                <w:color w:val="000000"/>
              </w:rPr>
              <w:t xml:space="preserve">  problemi complessi utilizzando algoritmi.</w:t>
            </w:r>
          </w:p>
          <w:p w14:paraId="4AD244DB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7FA859B3" w14:textId="77777777" w:rsidR="008C397B" w:rsidRDefault="008C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</w:p>
        </w:tc>
      </w:tr>
    </w:tbl>
    <w:p w14:paraId="4DA8526B" w14:textId="77777777" w:rsidR="008C397B" w:rsidRDefault="008C397B"/>
    <w:p w14:paraId="4D6EB8FF" w14:textId="77777777" w:rsidR="008C397B" w:rsidRDefault="008C397B"/>
    <w:sectPr w:rsidR="008C397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863AE"/>
    <w:multiLevelType w:val="multilevel"/>
    <w:tmpl w:val="8B3279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97B"/>
    <w:rsid w:val="003B750E"/>
    <w:rsid w:val="00757C53"/>
    <w:rsid w:val="008C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5BD7"/>
  <w15:docId w15:val="{78E9B2D1-585B-4E9F-A90D-73E5BC76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AC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C3C75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2KXSg3vuRLPsUX8Uq2gNrdtf0Q==">AMUW2mUlwaSE0tjS0DOy8I6t8tnOXM/1IQYytNLpkwgo3y7Alv4SGye8m+0sttKtEh0VqCez7gC3kLmnwvJkAT6YJfunJSucPltLG9qtqV7rONS5RbUh1Mynl3QGGWl5oj8qhhKCehGkj2AOeojrob6jckQ4urrcdMivPQsR2rCv5sD9y/bWNuQ=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taverniti</dc:creator>
  <cp:lastModifiedBy>MIIC8BH007 - ISTITUTO COMPRENSIVO VIA TRENTO</cp:lastModifiedBy>
  <cp:revision>2</cp:revision>
  <dcterms:created xsi:type="dcterms:W3CDTF">2021-04-30T10:18:00Z</dcterms:created>
  <dcterms:modified xsi:type="dcterms:W3CDTF">2021-04-30T10:18:00Z</dcterms:modified>
</cp:coreProperties>
</file>